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Актуали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зированное расписание приема врачей – специалистов ОГБУЗ «Духовщинская ЦРБ»</w:t>
      </w:r>
    </w:p>
    <w:tbl>
      <w:tblPr>
        <w:tblStyle w:val="a3"/>
        <w:tblW w:w="9498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1"/>
        <w:gridCol w:w="2016"/>
        <w:gridCol w:w="981"/>
        <w:gridCol w:w="996"/>
        <w:gridCol w:w="999"/>
        <w:gridCol w:w="998"/>
        <w:gridCol w:w="1116"/>
      </w:tblGrid>
      <w:tr>
        <w:trPr/>
        <w:tc>
          <w:tcPr>
            <w:tcW w:w="440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Пн.</w:t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Вт.</w:t>
            </w:r>
          </w:p>
        </w:tc>
        <w:tc>
          <w:tcPr>
            <w:tcW w:w="9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Ср.</w:t>
            </w:r>
          </w:p>
        </w:tc>
        <w:tc>
          <w:tcPr>
            <w:tcW w:w="9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Чт.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Пт.</w:t>
            </w:r>
          </w:p>
        </w:tc>
      </w:tr>
      <w:tr>
        <w:trPr/>
        <w:tc>
          <w:tcPr>
            <w:tcW w:w="2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терапевт участковый</w:t>
            </w:r>
          </w:p>
        </w:tc>
        <w:tc>
          <w:tcPr>
            <w:tcW w:w="2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Потапова И.В.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13-00 - 17-00</w:t>
            </w:r>
          </w:p>
        </w:tc>
        <w:tc>
          <w:tcPr>
            <w:tcW w:w="9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13-00 - 17-00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</w:tr>
      <w:tr>
        <w:trPr/>
        <w:tc>
          <w:tcPr>
            <w:tcW w:w="2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терапевт участковый</w:t>
            </w:r>
          </w:p>
        </w:tc>
        <w:tc>
          <w:tcPr>
            <w:tcW w:w="2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Дайссала О.И.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</w:tr>
      <w:tr>
        <w:trPr/>
        <w:tc>
          <w:tcPr>
            <w:tcW w:w="2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терапевт участковый</w:t>
            </w:r>
          </w:p>
        </w:tc>
        <w:tc>
          <w:tcPr>
            <w:tcW w:w="2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Басова Е.А.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13-00 - 17-00</w:t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13-00 - 17-00</w:t>
            </w:r>
          </w:p>
        </w:tc>
        <w:tc>
          <w:tcPr>
            <w:tcW w:w="9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13-00 - 17-00</w:t>
            </w:r>
          </w:p>
        </w:tc>
      </w:tr>
      <w:tr>
        <w:trPr/>
        <w:tc>
          <w:tcPr>
            <w:tcW w:w="2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педиатр участковый</w:t>
            </w:r>
          </w:p>
        </w:tc>
        <w:tc>
          <w:tcPr>
            <w:tcW w:w="2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Сударева Т.М.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</w:tr>
      <w:tr>
        <w:trPr/>
        <w:tc>
          <w:tcPr>
            <w:tcW w:w="2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- терапевт кабинета профилактики</w:t>
            </w:r>
          </w:p>
        </w:tc>
        <w:tc>
          <w:tcPr>
            <w:tcW w:w="2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Блинова Т.М.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20-00</w:t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20-00</w:t>
            </w:r>
          </w:p>
        </w:tc>
        <w:tc>
          <w:tcPr>
            <w:tcW w:w="9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20-00</w:t>
            </w:r>
          </w:p>
        </w:tc>
        <w:tc>
          <w:tcPr>
            <w:tcW w:w="9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20-00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20-00</w:t>
            </w:r>
          </w:p>
        </w:tc>
      </w:tr>
      <w:tr>
        <w:trPr/>
        <w:tc>
          <w:tcPr>
            <w:tcW w:w="2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акушер – гинеколог</w:t>
            </w:r>
          </w:p>
        </w:tc>
        <w:tc>
          <w:tcPr>
            <w:tcW w:w="2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Головенко Е.Ю.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</w:tr>
      <w:tr>
        <w:trPr/>
        <w:tc>
          <w:tcPr>
            <w:tcW w:w="2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дерматовенеролог</w:t>
            </w:r>
          </w:p>
        </w:tc>
        <w:tc>
          <w:tcPr>
            <w:tcW w:w="2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Головенко Е.Ю.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13-00 - 17-00</w:t>
            </w:r>
          </w:p>
        </w:tc>
        <w:tc>
          <w:tcPr>
            <w:tcW w:w="9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13-00 - 17-00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– офтальмолог</w:t>
            </w:r>
          </w:p>
        </w:tc>
        <w:tc>
          <w:tcPr>
            <w:tcW w:w="2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Климов Ю.П.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</w:tr>
      <w:tr>
        <w:trPr/>
        <w:tc>
          <w:tcPr>
            <w:tcW w:w="2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– невролог</w:t>
            </w:r>
          </w:p>
        </w:tc>
        <w:tc>
          <w:tcPr>
            <w:tcW w:w="2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Зотова А.С.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</w:tr>
      <w:tr>
        <w:trPr/>
        <w:tc>
          <w:tcPr>
            <w:tcW w:w="2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ЛОР</w:t>
            </w:r>
          </w:p>
        </w:tc>
        <w:tc>
          <w:tcPr>
            <w:tcW w:w="2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Марцишевская А.А.</w:t>
            </w:r>
          </w:p>
        </w:tc>
        <w:tc>
          <w:tcPr>
            <w:tcW w:w="509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Лист нетрудоспособности</w:t>
            </w:r>
          </w:p>
        </w:tc>
      </w:tr>
      <w:tr>
        <w:trPr/>
        <w:tc>
          <w:tcPr>
            <w:tcW w:w="2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– хирург</w:t>
            </w:r>
          </w:p>
        </w:tc>
        <w:tc>
          <w:tcPr>
            <w:tcW w:w="2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Праджапати Т.Б.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</w:tr>
      <w:tr>
        <w:trPr/>
        <w:tc>
          <w:tcPr>
            <w:tcW w:w="2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– стоматолог</w:t>
            </w:r>
          </w:p>
        </w:tc>
        <w:tc>
          <w:tcPr>
            <w:tcW w:w="2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Кулешов В.Е.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9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</w:tr>
      <w:tr>
        <w:trPr/>
        <w:tc>
          <w:tcPr>
            <w:tcW w:w="2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– психиатр  – нарколог</w:t>
            </w:r>
          </w:p>
        </w:tc>
        <w:tc>
          <w:tcPr>
            <w:tcW w:w="2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Климов Ю.П.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13-00 - 17-00</w:t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13-00 - 17-00</w:t>
            </w:r>
          </w:p>
        </w:tc>
        <w:tc>
          <w:tcPr>
            <w:tcW w:w="9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13-00 - 17-00</w:t>
            </w:r>
          </w:p>
        </w:tc>
        <w:tc>
          <w:tcPr>
            <w:tcW w:w="9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13-00</w:t>
            </w:r>
          </w:p>
        </w:tc>
      </w:tr>
      <w:tr>
        <w:trPr/>
        <w:tc>
          <w:tcPr>
            <w:tcW w:w="23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Врач – онколог</w:t>
            </w:r>
          </w:p>
        </w:tc>
        <w:tc>
          <w:tcPr>
            <w:tcW w:w="2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Головенко Е.Ю.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13-00 - 17-00</w:t>
            </w:r>
          </w:p>
        </w:tc>
        <w:tc>
          <w:tcPr>
            <w:tcW w:w="9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13-00 - 17-00</w:t>
            </w:r>
          </w:p>
        </w:tc>
        <w:tc>
          <w:tcPr>
            <w:tcW w:w="9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13-00 - 17-00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0c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LibreOffice/7.2.5.2$Windows_X86_64 LibreOffice_project/499f9727c189e6ef3471021d6132d4c694f357e5</Application>
  <AppVersion>15.0000</AppVersion>
  <Pages>1</Pages>
  <Words>212</Words>
  <Characters>1143</Characters>
  <CharactersWithSpaces>1317</CharactersWithSpaces>
  <Paragraphs>95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2022-02-03T13:39:00Z</dcterms:created>
  <dc:creator>Администрация</dc:creator>
  <dc:description/>
  <dc:language>ru-RU</dc:language>
  <cp:lastModifiedBy>Администрация</cp:lastModifiedBy>
  <dcterms:modified xsi:type="dcterms:W3CDTF">2022-02-03T13:58:00Z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